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2C6F" w14:textId="44A038F0" w:rsidR="009327E1" w:rsidRDefault="008709C8" w:rsidP="009327E1">
      <w:pPr>
        <w:spacing w:after="0" w:line="360" w:lineRule="auto"/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Toruń, dnia </w:t>
      </w:r>
      <w:r w:rsidR="00903318">
        <w:rPr>
          <w:rFonts w:ascii="Times New Roman" w:hAnsi="Times New Roman" w:cs="Times New Roman"/>
        </w:rPr>
        <w:t>06.</w:t>
      </w:r>
      <w:r w:rsidR="00403E0F">
        <w:rPr>
          <w:rFonts w:ascii="Times New Roman" w:hAnsi="Times New Roman" w:cs="Times New Roman"/>
        </w:rPr>
        <w:t>12.2023</w:t>
      </w:r>
      <w:r w:rsidR="009327E1">
        <w:rPr>
          <w:rFonts w:ascii="Times New Roman" w:hAnsi="Times New Roman" w:cs="Times New Roman"/>
        </w:rPr>
        <w:t xml:space="preserve"> r. </w:t>
      </w:r>
    </w:p>
    <w:p w14:paraId="1D3F14AD" w14:textId="0485F64F" w:rsidR="009327E1" w:rsidRDefault="009327E1" w:rsidP="009327E1">
      <w:pPr>
        <w:spacing w:after="0" w:line="360" w:lineRule="auto"/>
        <w:rPr>
          <w:rFonts w:ascii="Times New Roman" w:hAnsi="Times New Roman" w:cs="Times New Roman"/>
        </w:rPr>
      </w:pPr>
      <w:r w:rsidRPr="009327E1">
        <w:rPr>
          <w:rFonts w:ascii="Times New Roman" w:hAnsi="Times New Roman" w:cs="Times New Roman"/>
        </w:rPr>
        <w:t>WGK-TD.1</w:t>
      </w:r>
      <w:r w:rsidR="00DF2499">
        <w:rPr>
          <w:rFonts w:ascii="Times New Roman" w:hAnsi="Times New Roman" w:cs="Times New Roman"/>
        </w:rPr>
        <w:t>520</w:t>
      </w:r>
      <w:r w:rsidRPr="009327E1">
        <w:rPr>
          <w:rFonts w:ascii="Times New Roman" w:hAnsi="Times New Roman" w:cs="Times New Roman"/>
        </w:rPr>
        <w:t>.</w:t>
      </w:r>
      <w:r w:rsidR="00DF2499">
        <w:rPr>
          <w:rFonts w:ascii="Times New Roman" w:hAnsi="Times New Roman" w:cs="Times New Roman"/>
        </w:rPr>
        <w:t>1</w:t>
      </w:r>
      <w:r w:rsidRPr="009327E1">
        <w:rPr>
          <w:rFonts w:ascii="Times New Roman" w:hAnsi="Times New Roman" w:cs="Times New Roman"/>
        </w:rPr>
        <w:t>.202</w:t>
      </w:r>
      <w:r w:rsidR="00403E0F">
        <w:rPr>
          <w:rFonts w:ascii="Times New Roman" w:hAnsi="Times New Roman" w:cs="Times New Roman"/>
        </w:rPr>
        <w:t>3</w:t>
      </w:r>
      <w:r w:rsidRPr="009327E1">
        <w:rPr>
          <w:rFonts w:ascii="Times New Roman" w:hAnsi="Times New Roman" w:cs="Times New Roman"/>
        </w:rPr>
        <w:t>.</w:t>
      </w:r>
      <w:r w:rsidR="00403E0F">
        <w:rPr>
          <w:rFonts w:ascii="Times New Roman" w:hAnsi="Times New Roman" w:cs="Times New Roman"/>
        </w:rPr>
        <w:t>BK</w:t>
      </w:r>
    </w:p>
    <w:p w14:paraId="38AB798B" w14:textId="77777777" w:rsidR="00715328" w:rsidRDefault="00715328" w:rsidP="00715328">
      <w:pPr>
        <w:spacing w:after="0" w:line="360" w:lineRule="auto"/>
        <w:ind w:left="6372" w:hanging="702"/>
        <w:rPr>
          <w:rFonts w:ascii="Times New Roman" w:hAnsi="Times New Roman" w:cs="Times New Roman"/>
        </w:rPr>
      </w:pPr>
    </w:p>
    <w:p w14:paraId="349EC110" w14:textId="1CA9E9B5" w:rsidR="009327E1" w:rsidRPr="00E2664E" w:rsidRDefault="00403E0F" w:rsidP="00E2664E">
      <w:pPr>
        <w:spacing w:after="0" w:line="360" w:lineRule="auto"/>
        <w:ind w:firstLine="5387"/>
        <w:jc w:val="both"/>
        <w:rPr>
          <w:rFonts w:ascii="Times New Roman" w:hAnsi="Times New Roman" w:cs="Times New Roman"/>
          <w:b/>
        </w:rPr>
      </w:pPr>
      <w:r w:rsidRPr="00E2664E">
        <w:rPr>
          <w:rFonts w:ascii="Times New Roman" w:hAnsi="Times New Roman" w:cs="Times New Roman"/>
          <w:b/>
        </w:rPr>
        <w:t xml:space="preserve">Mieszkańcy Osiedla </w:t>
      </w:r>
      <w:proofErr w:type="spellStart"/>
      <w:r w:rsidRPr="00E2664E">
        <w:rPr>
          <w:rFonts w:ascii="Times New Roman" w:hAnsi="Times New Roman" w:cs="Times New Roman"/>
          <w:b/>
        </w:rPr>
        <w:t>Kaszczorek</w:t>
      </w:r>
      <w:proofErr w:type="spellEnd"/>
      <w:r w:rsidRPr="00E2664E">
        <w:rPr>
          <w:rFonts w:ascii="Times New Roman" w:hAnsi="Times New Roman" w:cs="Times New Roman"/>
          <w:b/>
        </w:rPr>
        <w:t xml:space="preserve"> </w:t>
      </w:r>
    </w:p>
    <w:p w14:paraId="390DB276" w14:textId="77777777" w:rsidR="00E2664E" w:rsidRDefault="00403E0F" w:rsidP="00E2664E">
      <w:pPr>
        <w:spacing w:after="0" w:line="360" w:lineRule="auto"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Przy skarpie </w:t>
      </w:r>
    </w:p>
    <w:p w14:paraId="4961456C" w14:textId="6EA17483" w:rsidR="009327E1" w:rsidRDefault="009327E1" w:rsidP="009327E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2FFA8A5" w14:textId="64F5A0E0" w:rsidR="00604F6E" w:rsidRDefault="00604F6E" w:rsidP="009327E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E299089" w14:textId="77777777" w:rsidR="00604F6E" w:rsidRPr="009327E1" w:rsidRDefault="00604F6E" w:rsidP="009327E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64CFB06E" w14:textId="77777777" w:rsidR="0023690D" w:rsidRDefault="00EA6C68" w:rsidP="00E700E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327E1">
        <w:rPr>
          <w:rFonts w:ascii="Times New Roman" w:hAnsi="Times New Roman" w:cs="Times New Roman"/>
        </w:rPr>
        <w:t xml:space="preserve">W odpowiedzi na </w:t>
      </w:r>
      <w:r w:rsidR="00527547" w:rsidRPr="009327E1">
        <w:rPr>
          <w:rFonts w:ascii="Times New Roman" w:hAnsi="Times New Roman" w:cs="Times New Roman"/>
        </w:rPr>
        <w:t>petycję</w:t>
      </w:r>
      <w:r w:rsidR="008709C8">
        <w:rPr>
          <w:rFonts w:ascii="Times New Roman" w:hAnsi="Times New Roman" w:cs="Times New Roman"/>
        </w:rPr>
        <w:t xml:space="preserve"> </w:t>
      </w:r>
      <w:r w:rsidR="00E700E5">
        <w:rPr>
          <w:rFonts w:ascii="Times New Roman" w:hAnsi="Times New Roman" w:cs="Times New Roman"/>
        </w:rPr>
        <w:t xml:space="preserve">w sprawie poprawienia bezpieczeństwa, funkcjonalności oraz komfortu życia poprzez wykonanie naprawy nawierzchni ulicy Przy </w:t>
      </w:r>
      <w:r w:rsidR="0023690D">
        <w:rPr>
          <w:rFonts w:ascii="Times New Roman" w:hAnsi="Times New Roman" w:cs="Times New Roman"/>
        </w:rPr>
        <w:t>S</w:t>
      </w:r>
      <w:r w:rsidR="00E700E5">
        <w:rPr>
          <w:rFonts w:ascii="Times New Roman" w:hAnsi="Times New Roman" w:cs="Times New Roman"/>
        </w:rPr>
        <w:t xml:space="preserve">karpie  nr 72-88 w Toruniu, </w:t>
      </w:r>
      <w:r w:rsidR="008709C8">
        <w:rPr>
          <w:rFonts w:ascii="Times New Roman" w:hAnsi="Times New Roman" w:cs="Times New Roman"/>
        </w:rPr>
        <w:t xml:space="preserve">która została skierowana w dniu </w:t>
      </w:r>
      <w:r w:rsidR="00E700E5">
        <w:rPr>
          <w:rFonts w:ascii="Times New Roman" w:hAnsi="Times New Roman" w:cs="Times New Roman"/>
        </w:rPr>
        <w:t xml:space="preserve">07.11.2023 </w:t>
      </w:r>
      <w:r w:rsidR="008709C8">
        <w:rPr>
          <w:rFonts w:ascii="Times New Roman" w:hAnsi="Times New Roman" w:cs="Times New Roman"/>
        </w:rPr>
        <w:t>r. do Prezydenta Miasta Torunia, wskaz</w:t>
      </w:r>
      <w:r w:rsidR="008E4CF0" w:rsidRPr="009327E1">
        <w:rPr>
          <w:rFonts w:ascii="Times New Roman" w:hAnsi="Times New Roman" w:cs="Times New Roman"/>
        </w:rPr>
        <w:t>uję</w:t>
      </w:r>
      <w:r w:rsidR="008709C8">
        <w:rPr>
          <w:rFonts w:ascii="Times New Roman" w:hAnsi="Times New Roman" w:cs="Times New Roman"/>
        </w:rPr>
        <w:t>,</w:t>
      </w:r>
      <w:r w:rsidR="008E4CF0" w:rsidRPr="009327E1">
        <w:rPr>
          <w:rFonts w:ascii="Times New Roman" w:hAnsi="Times New Roman" w:cs="Times New Roman"/>
        </w:rPr>
        <w:t xml:space="preserve"> </w:t>
      </w:r>
      <w:r w:rsidR="008709C8">
        <w:rPr>
          <w:rFonts w:ascii="Times New Roman" w:hAnsi="Times New Roman" w:cs="Times New Roman"/>
        </w:rPr>
        <w:t>że</w:t>
      </w:r>
      <w:r w:rsidR="008E4CF0" w:rsidRPr="009327E1">
        <w:rPr>
          <w:rFonts w:ascii="Times New Roman" w:hAnsi="Times New Roman" w:cs="Times New Roman"/>
        </w:rPr>
        <w:t xml:space="preserve"> </w:t>
      </w:r>
      <w:r w:rsidR="00E700E5">
        <w:rPr>
          <w:rFonts w:ascii="Times New Roman" w:hAnsi="Times New Roman" w:cs="Times New Roman"/>
        </w:rPr>
        <w:t>obecnie realizowane inwestycje na drogach gminnych</w:t>
      </w:r>
      <w:r w:rsidR="0023690D">
        <w:rPr>
          <w:rFonts w:ascii="Times New Roman" w:hAnsi="Times New Roman" w:cs="Times New Roman"/>
        </w:rPr>
        <w:t>,</w:t>
      </w:r>
      <w:r w:rsidR="00E700E5">
        <w:rPr>
          <w:rFonts w:ascii="Times New Roman" w:hAnsi="Times New Roman" w:cs="Times New Roman"/>
        </w:rPr>
        <w:t xml:space="preserve"> </w:t>
      </w:r>
      <w:r w:rsidR="009D6A12">
        <w:rPr>
          <w:rFonts w:ascii="Times New Roman" w:hAnsi="Times New Roman" w:cs="Times New Roman"/>
        </w:rPr>
        <w:t xml:space="preserve">zostały określone </w:t>
      </w:r>
      <w:r w:rsidR="0023690D">
        <w:rPr>
          <w:rFonts w:ascii="Times New Roman" w:hAnsi="Times New Roman" w:cs="Times New Roman"/>
        </w:rPr>
        <w:t xml:space="preserve">w Uchwale Rady Miasta Torunia nr  1153/23 z dnia 21.09.2023 r. w sprawie zmiany programu gospodarczego pn. „Program Budowy Dróg Lokalnych na lata 2020-2023” (PBDL). Powyższy program </w:t>
      </w:r>
      <w:r w:rsidR="00E700E5">
        <w:rPr>
          <w:rFonts w:ascii="Times New Roman" w:hAnsi="Times New Roman" w:cs="Times New Roman"/>
        </w:rPr>
        <w:t xml:space="preserve">realizowany jest do limitu </w:t>
      </w:r>
      <w:r w:rsidR="0023690D">
        <w:rPr>
          <w:rFonts w:ascii="Times New Roman" w:hAnsi="Times New Roman" w:cs="Times New Roman"/>
        </w:rPr>
        <w:t>środków</w:t>
      </w:r>
      <w:r w:rsidR="00E700E5">
        <w:rPr>
          <w:rFonts w:ascii="Times New Roman" w:hAnsi="Times New Roman" w:cs="Times New Roman"/>
        </w:rPr>
        <w:t xml:space="preserve"> określonych </w:t>
      </w:r>
      <w:r w:rsidR="00351C88">
        <w:rPr>
          <w:rFonts w:ascii="Times New Roman" w:hAnsi="Times New Roman" w:cs="Times New Roman"/>
        </w:rPr>
        <w:t xml:space="preserve"> w </w:t>
      </w:r>
      <w:r w:rsidR="0023690D">
        <w:rPr>
          <w:rFonts w:ascii="Times New Roman" w:hAnsi="Times New Roman" w:cs="Times New Roman"/>
        </w:rPr>
        <w:t> </w:t>
      </w:r>
      <w:r w:rsidR="00351C88">
        <w:rPr>
          <w:rFonts w:ascii="Times New Roman" w:hAnsi="Times New Roman" w:cs="Times New Roman"/>
        </w:rPr>
        <w:t xml:space="preserve">Wieloletniej Prognozie Finansowej m. Torunia na lata 2022-2050. </w:t>
      </w:r>
    </w:p>
    <w:p w14:paraId="7BBED84A" w14:textId="78199880" w:rsidR="0023690D" w:rsidRDefault="0023690D" w:rsidP="00E700E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Biorąc pod uwagę ograniczenie środków finansowych, jak i </w:t>
      </w:r>
      <w:r w:rsidR="00351C88">
        <w:rPr>
          <w:rFonts w:ascii="Times New Roman" w:hAnsi="Times New Roman" w:cs="Times New Roman"/>
        </w:rPr>
        <w:t>bardzo ist</w:t>
      </w:r>
      <w:r>
        <w:rPr>
          <w:rFonts w:ascii="Times New Roman" w:hAnsi="Times New Roman" w:cs="Times New Roman"/>
        </w:rPr>
        <w:t>o</w:t>
      </w:r>
      <w:r w:rsidR="00351C88">
        <w:rPr>
          <w:rFonts w:ascii="Times New Roman" w:hAnsi="Times New Roman" w:cs="Times New Roman"/>
        </w:rPr>
        <w:t xml:space="preserve">tny wzrost kosztów robót drogowych w ciągu ostatniego roku obecnie nie ma możliwości rozszerzenia zakresu PBDL 2020-2023 o budowę ulicy Przy </w:t>
      </w:r>
      <w:r>
        <w:rPr>
          <w:rFonts w:ascii="Times New Roman" w:hAnsi="Times New Roman" w:cs="Times New Roman"/>
        </w:rPr>
        <w:t>S</w:t>
      </w:r>
      <w:r w:rsidR="00351C88">
        <w:rPr>
          <w:rFonts w:ascii="Times New Roman" w:hAnsi="Times New Roman" w:cs="Times New Roman"/>
        </w:rPr>
        <w:t xml:space="preserve">karpie 72-88. W </w:t>
      </w:r>
      <w:r>
        <w:rPr>
          <w:rFonts w:ascii="Times New Roman" w:hAnsi="Times New Roman" w:cs="Times New Roman"/>
        </w:rPr>
        <w:t xml:space="preserve">związku z powyższym </w:t>
      </w:r>
      <w:r w:rsidR="00351C88">
        <w:rPr>
          <w:rFonts w:ascii="Times New Roman" w:hAnsi="Times New Roman" w:cs="Times New Roman"/>
        </w:rPr>
        <w:t xml:space="preserve">wnioskowane </w:t>
      </w:r>
      <w:r>
        <w:rPr>
          <w:rFonts w:ascii="Times New Roman" w:hAnsi="Times New Roman" w:cs="Times New Roman"/>
        </w:rPr>
        <w:t xml:space="preserve">przez Państwa </w:t>
      </w:r>
      <w:r w:rsidR="00351C88">
        <w:rPr>
          <w:rFonts w:ascii="Times New Roman" w:hAnsi="Times New Roman" w:cs="Times New Roman"/>
        </w:rPr>
        <w:t>zadania zostan</w:t>
      </w:r>
      <w:r>
        <w:rPr>
          <w:rFonts w:ascii="Times New Roman" w:hAnsi="Times New Roman" w:cs="Times New Roman"/>
        </w:rPr>
        <w:t>ą</w:t>
      </w:r>
      <w:r w:rsidR="00351C88">
        <w:rPr>
          <w:rFonts w:ascii="Times New Roman" w:hAnsi="Times New Roman" w:cs="Times New Roman"/>
        </w:rPr>
        <w:t xml:space="preserve"> zaproponowane do wykazu </w:t>
      </w:r>
      <w:r>
        <w:rPr>
          <w:rFonts w:ascii="Times New Roman" w:hAnsi="Times New Roman" w:cs="Times New Roman"/>
        </w:rPr>
        <w:t>dróg</w:t>
      </w:r>
      <w:r w:rsidR="00351C88">
        <w:rPr>
          <w:rFonts w:ascii="Times New Roman" w:hAnsi="Times New Roman" w:cs="Times New Roman"/>
        </w:rPr>
        <w:t xml:space="preserve"> przewidzianych do budowy lub przebudowy po 202</w:t>
      </w:r>
      <w:r w:rsidR="00A51092">
        <w:rPr>
          <w:rFonts w:ascii="Times New Roman" w:hAnsi="Times New Roman" w:cs="Times New Roman"/>
        </w:rPr>
        <w:t>4</w:t>
      </w:r>
      <w:r w:rsidR="00351C88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 xml:space="preserve">Informuję również  iż będą one </w:t>
      </w:r>
      <w:r w:rsidR="00351C88">
        <w:rPr>
          <w:rFonts w:ascii="Times New Roman" w:hAnsi="Times New Roman" w:cs="Times New Roman"/>
        </w:rPr>
        <w:t xml:space="preserve">rozpatrywane podczas prac nad </w:t>
      </w:r>
      <w:r w:rsidR="00903318">
        <w:rPr>
          <w:rFonts w:ascii="Times New Roman" w:hAnsi="Times New Roman" w:cs="Times New Roman"/>
        </w:rPr>
        <w:t xml:space="preserve">zakresem </w:t>
      </w:r>
      <w:r>
        <w:rPr>
          <w:rFonts w:ascii="Times New Roman" w:hAnsi="Times New Roman" w:cs="Times New Roman"/>
        </w:rPr>
        <w:t xml:space="preserve">realizacji </w:t>
      </w:r>
      <w:r w:rsidR="00351C88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u</w:t>
      </w:r>
      <w:r w:rsidR="00351C88">
        <w:rPr>
          <w:rFonts w:ascii="Times New Roman" w:hAnsi="Times New Roman" w:cs="Times New Roman"/>
        </w:rPr>
        <w:t xml:space="preserve"> Budowy Dróg Lokalnych</w:t>
      </w:r>
      <w:r w:rsidR="00903318">
        <w:rPr>
          <w:rFonts w:ascii="Times New Roman" w:hAnsi="Times New Roman" w:cs="Times New Roman"/>
        </w:rPr>
        <w:t xml:space="preserve"> w kolejnym okresie. </w:t>
      </w:r>
    </w:p>
    <w:p w14:paraId="4A4BCDA6" w14:textId="51B5383C" w:rsidR="00E700E5" w:rsidRDefault="00903318" w:rsidP="00E700E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otrzymaną deklaracją </w:t>
      </w:r>
      <w:r w:rsidRPr="009327E1">
        <w:rPr>
          <w:rFonts w:ascii="Times New Roman" w:hAnsi="Times New Roman" w:cs="Times New Roman"/>
        </w:rPr>
        <w:t>udzielon</w:t>
      </w:r>
      <w:r>
        <w:rPr>
          <w:rFonts w:ascii="Times New Roman" w:hAnsi="Times New Roman" w:cs="Times New Roman"/>
        </w:rPr>
        <w:t>ą</w:t>
      </w:r>
      <w:r w:rsidRPr="009327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Miejski Zarząd Dróg w Toruniu </w:t>
      </w:r>
      <w:r w:rsidR="00351C88">
        <w:rPr>
          <w:rFonts w:ascii="Times New Roman" w:hAnsi="Times New Roman" w:cs="Times New Roman"/>
        </w:rPr>
        <w:t xml:space="preserve">do czasu przebudowy ulicy Przy Skarpie </w:t>
      </w:r>
      <w:r>
        <w:rPr>
          <w:rFonts w:ascii="Times New Roman" w:hAnsi="Times New Roman" w:cs="Times New Roman"/>
        </w:rPr>
        <w:t xml:space="preserve">zostanie </w:t>
      </w:r>
      <w:r w:rsidR="00351C88">
        <w:rPr>
          <w:rFonts w:ascii="Times New Roman" w:hAnsi="Times New Roman" w:cs="Times New Roman"/>
        </w:rPr>
        <w:t>zaplan</w:t>
      </w:r>
      <w:r>
        <w:rPr>
          <w:rFonts w:ascii="Times New Roman" w:hAnsi="Times New Roman" w:cs="Times New Roman"/>
        </w:rPr>
        <w:t>owane</w:t>
      </w:r>
      <w:r w:rsidR="00351C88">
        <w:rPr>
          <w:rFonts w:ascii="Times New Roman" w:hAnsi="Times New Roman" w:cs="Times New Roman"/>
        </w:rPr>
        <w:t xml:space="preserve"> wykonanie utwardzenia nawierzchni</w:t>
      </w:r>
      <w:r>
        <w:rPr>
          <w:rFonts w:ascii="Times New Roman" w:hAnsi="Times New Roman" w:cs="Times New Roman"/>
        </w:rPr>
        <w:t xml:space="preserve"> przedmiotowego odcinka drogi </w:t>
      </w:r>
      <w:r w:rsidR="00351C88">
        <w:rPr>
          <w:rFonts w:ascii="Times New Roman" w:hAnsi="Times New Roman" w:cs="Times New Roman"/>
        </w:rPr>
        <w:t xml:space="preserve">w roku 2024 w </w:t>
      </w:r>
      <w:r>
        <w:rPr>
          <w:rFonts w:ascii="Times New Roman" w:hAnsi="Times New Roman" w:cs="Times New Roman"/>
        </w:rPr>
        <w:t>granicach</w:t>
      </w:r>
      <w:r w:rsidR="00351C88">
        <w:rPr>
          <w:rFonts w:ascii="Times New Roman" w:hAnsi="Times New Roman" w:cs="Times New Roman"/>
        </w:rPr>
        <w:t xml:space="preserve"> posiadanych środków finansowych oraz </w:t>
      </w:r>
      <w:r>
        <w:rPr>
          <w:rFonts w:ascii="Times New Roman" w:hAnsi="Times New Roman" w:cs="Times New Roman"/>
        </w:rPr>
        <w:t> </w:t>
      </w:r>
      <w:r w:rsidR="00351C88">
        <w:rPr>
          <w:rFonts w:ascii="Times New Roman" w:hAnsi="Times New Roman" w:cs="Times New Roman"/>
        </w:rPr>
        <w:t xml:space="preserve">materiału rozbiórkowego. </w:t>
      </w:r>
    </w:p>
    <w:p w14:paraId="5E9B916E" w14:textId="59606A34" w:rsidR="00351C88" w:rsidRDefault="00351C88" w:rsidP="00E700E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76D081DF" w14:textId="38134BA9" w:rsidR="00E31D7D" w:rsidRDefault="00E31D7D" w:rsidP="002243A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0D94EFA9" w14:textId="303B48F7" w:rsidR="00903318" w:rsidRDefault="00903318" w:rsidP="00E31D7D">
      <w:pPr>
        <w:autoSpaceDE w:val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6A76665" w14:textId="77777777" w:rsidR="00903318" w:rsidRDefault="00903318" w:rsidP="00E31D7D">
      <w:pPr>
        <w:autoSpaceDE w:val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9A65E2A" w14:textId="1F10025E" w:rsidR="007922C9" w:rsidRDefault="007922C9" w:rsidP="00E31D7D">
      <w:pPr>
        <w:autoSpaceDE w:val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437832D" w14:textId="20B02393" w:rsidR="00903318" w:rsidRDefault="00903318" w:rsidP="00E31D7D">
      <w:pPr>
        <w:autoSpaceDE w:val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3D7181C" w14:textId="77777777" w:rsidR="00903318" w:rsidRDefault="00903318" w:rsidP="00E31D7D">
      <w:pPr>
        <w:autoSpaceDE w:val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131B3DA7" w14:textId="77777777" w:rsidR="007922C9" w:rsidRDefault="007922C9" w:rsidP="00E31D7D">
      <w:pPr>
        <w:autoSpaceDE w:val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3FA6F25" w14:textId="1718E133" w:rsidR="00E31D7D" w:rsidRPr="00E31D7D" w:rsidRDefault="00E31D7D" w:rsidP="00E31D7D">
      <w:pPr>
        <w:autoSpaceDE w:val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Do wiadomości</w:t>
      </w:r>
      <w:r w:rsidRPr="00E31D7D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14:paraId="7A832702" w14:textId="2BBFAA5B" w:rsidR="00E31D7D" w:rsidRDefault="00E31D7D" w:rsidP="00E31D7D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1D7D">
        <w:rPr>
          <w:rFonts w:ascii="Times New Roman" w:hAnsi="Times New Roman" w:cs="Times New Roman"/>
          <w:sz w:val="18"/>
          <w:szCs w:val="18"/>
        </w:rPr>
        <w:t xml:space="preserve">Miejski Zarząd Dróg </w:t>
      </w:r>
      <w:r w:rsidR="007922C9">
        <w:rPr>
          <w:rFonts w:ascii="Times New Roman" w:hAnsi="Times New Roman" w:cs="Times New Roman"/>
          <w:sz w:val="18"/>
          <w:szCs w:val="18"/>
        </w:rPr>
        <w:t>w Toruniu</w:t>
      </w:r>
    </w:p>
    <w:p w14:paraId="574A71C7" w14:textId="5D36FF5E" w:rsidR="00E31D7D" w:rsidRPr="00903318" w:rsidRDefault="00E31D7D" w:rsidP="00E31D7D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903318">
        <w:rPr>
          <w:rFonts w:ascii="Times New Roman" w:hAnsi="Times New Roman" w:cs="Times New Roman"/>
          <w:sz w:val="18"/>
          <w:szCs w:val="18"/>
        </w:rPr>
        <w:t>WGK TD a/a</w:t>
      </w:r>
      <w:r w:rsidR="00903318">
        <w:rPr>
          <w:rFonts w:ascii="Times New Roman" w:hAnsi="Times New Roman" w:cs="Times New Roman"/>
          <w:sz w:val="18"/>
          <w:szCs w:val="18"/>
        </w:rPr>
        <w:t>\</w:t>
      </w:r>
    </w:p>
    <w:sectPr w:rsidR="00E31D7D" w:rsidRPr="0090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6E2008B"/>
    <w:multiLevelType w:val="hybridMultilevel"/>
    <w:tmpl w:val="F40039B8"/>
    <w:lvl w:ilvl="0" w:tplc="B58C3DA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68"/>
    <w:rsid w:val="00033164"/>
    <w:rsid w:val="000421FC"/>
    <w:rsid w:val="0004253C"/>
    <w:rsid w:val="00045CFF"/>
    <w:rsid w:val="000647D4"/>
    <w:rsid w:val="00077873"/>
    <w:rsid w:val="00091660"/>
    <w:rsid w:val="0013308D"/>
    <w:rsid w:val="00162263"/>
    <w:rsid w:val="00175D73"/>
    <w:rsid w:val="001A7BA6"/>
    <w:rsid w:val="002120A7"/>
    <w:rsid w:val="002243A9"/>
    <w:rsid w:val="002345C1"/>
    <w:rsid w:val="0023690D"/>
    <w:rsid w:val="00245D7C"/>
    <w:rsid w:val="002753B9"/>
    <w:rsid w:val="002762E5"/>
    <w:rsid w:val="002856D4"/>
    <w:rsid w:val="002A533C"/>
    <w:rsid w:val="002E540A"/>
    <w:rsid w:val="003313EB"/>
    <w:rsid w:val="00351C88"/>
    <w:rsid w:val="003C1F16"/>
    <w:rsid w:val="003E0BA0"/>
    <w:rsid w:val="003E1D11"/>
    <w:rsid w:val="003F1E68"/>
    <w:rsid w:val="00403E0F"/>
    <w:rsid w:val="00404BB6"/>
    <w:rsid w:val="00430C32"/>
    <w:rsid w:val="004969A7"/>
    <w:rsid w:val="00527547"/>
    <w:rsid w:val="00582860"/>
    <w:rsid w:val="005837F9"/>
    <w:rsid w:val="005D1B68"/>
    <w:rsid w:val="005F70C2"/>
    <w:rsid w:val="00604285"/>
    <w:rsid w:val="00604F6E"/>
    <w:rsid w:val="006608CD"/>
    <w:rsid w:val="00675737"/>
    <w:rsid w:val="006A08A5"/>
    <w:rsid w:val="006B593F"/>
    <w:rsid w:val="006D22A8"/>
    <w:rsid w:val="00705D5C"/>
    <w:rsid w:val="00715328"/>
    <w:rsid w:val="0072557F"/>
    <w:rsid w:val="00726604"/>
    <w:rsid w:val="00746CF9"/>
    <w:rsid w:val="007547BE"/>
    <w:rsid w:val="00767A9C"/>
    <w:rsid w:val="007922C9"/>
    <w:rsid w:val="007F61A8"/>
    <w:rsid w:val="008424DD"/>
    <w:rsid w:val="00844164"/>
    <w:rsid w:val="00845FD8"/>
    <w:rsid w:val="0086006D"/>
    <w:rsid w:val="00867BBB"/>
    <w:rsid w:val="00867ED4"/>
    <w:rsid w:val="008709C8"/>
    <w:rsid w:val="008755D7"/>
    <w:rsid w:val="00882842"/>
    <w:rsid w:val="008C72FD"/>
    <w:rsid w:val="008D2FAE"/>
    <w:rsid w:val="008E4CF0"/>
    <w:rsid w:val="00903318"/>
    <w:rsid w:val="009327E1"/>
    <w:rsid w:val="00966D65"/>
    <w:rsid w:val="00970DA0"/>
    <w:rsid w:val="009D6A12"/>
    <w:rsid w:val="009F68F4"/>
    <w:rsid w:val="00A27615"/>
    <w:rsid w:val="00A51092"/>
    <w:rsid w:val="00A60236"/>
    <w:rsid w:val="00A76D18"/>
    <w:rsid w:val="00AC508D"/>
    <w:rsid w:val="00AD3282"/>
    <w:rsid w:val="00AF3835"/>
    <w:rsid w:val="00B337A0"/>
    <w:rsid w:val="00B43D5D"/>
    <w:rsid w:val="00B46A2B"/>
    <w:rsid w:val="00B75A84"/>
    <w:rsid w:val="00BE4B30"/>
    <w:rsid w:val="00C17F00"/>
    <w:rsid w:val="00C27A6B"/>
    <w:rsid w:val="00CE287F"/>
    <w:rsid w:val="00CE7566"/>
    <w:rsid w:val="00D373F7"/>
    <w:rsid w:val="00DB0517"/>
    <w:rsid w:val="00DF2499"/>
    <w:rsid w:val="00E2664E"/>
    <w:rsid w:val="00E31D7D"/>
    <w:rsid w:val="00E65BB4"/>
    <w:rsid w:val="00E700E5"/>
    <w:rsid w:val="00E73795"/>
    <w:rsid w:val="00E80977"/>
    <w:rsid w:val="00EA6C68"/>
    <w:rsid w:val="00EB6789"/>
    <w:rsid w:val="00EC4D07"/>
    <w:rsid w:val="00F62B1F"/>
    <w:rsid w:val="00F75386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5DF8"/>
  <w15:docId w15:val="{93F4C66A-DB15-47B4-ACFA-29D364E6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21F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275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43C0-BE64-4B3E-A0B8-3F4801DD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 Szeliga</dc:creator>
  <cp:lastModifiedBy>m.iwinska@umt.local</cp:lastModifiedBy>
  <cp:revision>6</cp:revision>
  <cp:lastPrinted>2023-12-06T07:25:00Z</cp:lastPrinted>
  <dcterms:created xsi:type="dcterms:W3CDTF">2023-12-05T09:35:00Z</dcterms:created>
  <dcterms:modified xsi:type="dcterms:W3CDTF">2023-12-08T08:48:00Z</dcterms:modified>
</cp:coreProperties>
</file>